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C2150" w14:textId="77777777" w:rsidR="00944D61" w:rsidRPr="00944D61" w:rsidRDefault="00944D61" w:rsidP="00944D61">
      <w:pPr>
        <w:rPr>
          <w:rFonts w:eastAsia="Times New Roman" w:cs="Arial"/>
          <w:color w:val="C00000"/>
          <w:sz w:val="24"/>
          <w:lang w:eastAsia="pl-PL"/>
        </w:rPr>
      </w:pPr>
      <w:bookmarkStart w:id="0" w:name="_GoBack"/>
      <w:bookmarkEnd w:id="0"/>
      <w:r w:rsidRPr="00944D61">
        <w:rPr>
          <w:rFonts w:eastAsia="Times New Roman" w:cs="Arial"/>
          <w:b/>
          <w:bCs/>
          <w:color w:val="C00000"/>
          <w:sz w:val="24"/>
          <w:lang w:eastAsia="pl-PL"/>
        </w:rPr>
        <w:t>Brief introduction to the EASE quick-check table</w:t>
      </w:r>
      <w:r w:rsidRPr="00944D61">
        <w:rPr>
          <w:rFonts w:eastAsia="Times New Roman" w:cs="Arial"/>
          <w:color w:val="C00000"/>
          <w:sz w:val="24"/>
          <w:lang w:eastAsia="pl-PL"/>
        </w:rPr>
        <w:t>:</w:t>
      </w:r>
    </w:p>
    <w:p w14:paraId="4BBF15BE" w14:textId="2080819D" w:rsidR="00944D61" w:rsidRDefault="00944D61" w:rsidP="00233BED">
      <w:pPr>
        <w:spacing w:after="120"/>
        <w:rPr>
          <w:rFonts w:eastAsia="Times New Roman" w:cs="Arial"/>
          <w:color w:val="C00000"/>
          <w:sz w:val="24"/>
          <w:lang w:eastAsia="pl-PL"/>
        </w:rPr>
      </w:pPr>
      <w:r w:rsidRPr="00944D61">
        <w:rPr>
          <w:rFonts w:eastAsia="Times New Roman" w:cs="Arial"/>
          <w:color w:val="C00000"/>
          <w:sz w:val="24"/>
          <w:lang w:eastAsia="pl-PL"/>
        </w:rPr>
        <w:t>It is intended to make life easier for both authors and editors. When preparing such a table, editors can delete or add some rows if they wish.</w:t>
      </w:r>
    </w:p>
    <w:p w14:paraId="0E17595E" w14:textId="77777777" w:rsidR="00721B8F" w:rsidRPr="00233BED" w:rsidRDefault="00721B8F" w:rsidP="00233BED">
      <w:pPr>
        <w:spacing w:after="120"/>
        <w:rPr>
          <w:rFonts w:eastAsia="Times New Roman" w:cs="Arial"/>
          <w:color w:val="C00000"/>
          <w:sz w:val="24"/>
          <w:lang w:eastAsia="pl-PL"/>
        </w:rPr>
      </w:pPr>
    </w:p>
    <w:p w14:paraId="4FAEAFDF" w14:textId="601613D5" w:rsidR="003550F5" w:rsidRPr="004B6ED8" w:rsidRDefault="008211A9">
      <w:pPr>
        <w:rPr>
          <w:b/>
          <w:bCs/>
          <w:sz w:val="36"/>
          <w:szCs w:val="36"/>
        </w:rPr>
      </w:pPr>
      <w:r w:rsidRPr="008211A9">
        <w:rPr>
          <w:b/>
          <w:bCs/>
          <w:i/>
          <w:sz w:val="36"/>
          <w:szCs w:val="36"/>
          <w:highlight w:val="yellow"/>
        </w:rPr>
        <w:t>Example journal</w:t>
      </w:r>
      <w:r w:rsidR="00AA5983">
        <w:rPr>
          <w:b/>
          <w:bCs/>
          <w:i/>
          <w:sz w:val="36"/>
          <w:szCs w:val="36"/>
        </w:rPr>
        <w:t>:</w:t>
      </w:r>
      <w:r w:rsidR="00944D61">
        <w:rPr>
          <w:b/>
          <w:bCs/>
          <w:i/>
          <w:sz w:val="36"/>
          <w:szCs w:val="36"/>
        </w:rPr>
        <w:t xml:space="preserve"> </w:t>
      </w:r>
      <w:r w:rsidR="00B006CE" w:rsidRPr="004B6ED8">
        <w:rPr>
          <w:b/>
          <w:bCs/>
          <w:sz w:val="36"/>
          <w:szCs w:val="36"/>
        </w:rPr>
        <w:t>Quick check for submissions</w:t>
      </w:r>
    </w:p>
    <w:p w14:paraId="30A58D37" w14:textId="080B2DAD" w:rsidR="00B006CE" w:rsidRPr="004B6ED8" w:rsidRDefault="003A2895" w:rsidP="00D1696D">
      <w:pPr>
        <w:spacing w:before="120" w:after="120"/>
      </w:pPr>
      <w:r w:rsidRPr="00944D61">
        <w:rPr>
          <w:sz w:val="22"/>
        </w:rPr>
        <w:t>T</w:t>
      </w:r>
      <w:r w:rsidR="00B006CE" w:rsidRPr="00944D61">
        <w:rPr>
          <w:sz w:val="22"/>
        </w:rPr>
        <w:t xml:space="preserve">he following table </w:t>
      </w:r>
      <w:r w:rsidRPr="00944D61">
        <w:rPr>
          <w:sz w:val="22"/>
        </w:rPr>
        <w:t xml:space="preserve">is </w:t>
      </w:r>
      <w:r w:rsidR="00B006CE" w:rsidRPr="00944D61">
        <w:rPr>
          <w:sz w:val="22"/>
        </w:rPr>
        <w:t>provide</w:t>
      </w:r>
      <w:r w:rsidRPr="00944D61">
        <w:rPr>
          <w:sz w:val="22"/>
        </w:rPr>
        <w:t>d as an example of h</w:t>
      </w:r>
      <w:r w:rsidR="00A8552C" w:rsidRPr="00944D61">
        <w:rPr>
          <w:sz w:val="22"/>
        </w:rPr>
        <w:t>ow the details in this form may be presented</w:t>
      </w:r>
      <w:r w:rsidR="00B006CE" w:rsidRPr="00944D61">
        <w:rPr>
          <w:sz w:val="22"/>
        </w:rPr>
        <w:t>.</w:t>
      </w:r>
    </w:p>
    <w:tbl>
      <w:tblPr>
        <w:tblW w:w="1455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07"/>
        <w:gridCol w:w="7507"/>
        <w:gridCol w:w="4836"/>
      </w:tblGrid>
      <w:tr w:rsidR="003A2895" w:rsidRPr="00C715FF" w14:paraId="6635DEFB" w14:textId="77777777" w:rsidTr="00233BED">
        <w:trPr>
          <w:gridAfter w:val="1"/>
          <w:wAfter w:w="4836" w:type="dxa"/>
          <w:trHeight w:val="289"/>
        </w:trPr>
        <w:tc>
          <w:tcPr>
            <w:tcW w:w="9714" w:type="dxa"/>
            <w:gridSpan w:val="2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7A248601" w14:textId="456ACB76" w:rsidR="003A2895" w:rsidRPr="00C715FF" w:rsidRDefault="003A2895" w:rsidP="00323723">
            <w:pPr>
              <w:pStyle w:val="Title"/>
              <w:ind w:right="-30"/>
              <w:jc w:val="center"/>
              <w:rPr>
                <w:color w:val="000000"/>
                <w:lang w:val="en-GB"/>
              </w:rPr>
            </w:pPr>
            <w:bookmarkStart w:id="1" w:name="_heading=h.x8r878qp2k2v" w:colFirst="0" w:colLast="0"/>
            <w:bookmarkEnd w:id="1"/>
            <w:r w:rsidRPr="00C715FF">
              <w:rPr>
                <w:color w:val="000000"/>
                <w:lang w:val="en-GB"/>
              </w:rPr>
              <w:t xml:space="preserve">BASIC INFORMATION FOR </w:t>
            </w:r>
            <w:r w:rsidR="00323723">
              <w:rPr>
                <w:color w:val="000000"/>
                <w:lang w:val="en-GB"/>
              </w:rPr>
              <w:t>AUTHORS</w:t>
            </w:r>
          </w:p>
        </w:tc>
      </w:tr>
      <w:tr w:rsidR="003A2895" w:rsidRPr="00C715FF" w14:paraId="09CB0A67" w14:textId="77777777" w:rsidTr="00233BED">
        <w:trPr>
          <w:gridAfter w:val="1"/>
          <w:wAfter w:w="4836" w:type="dxa"/>
          <w:trHeight w:val="794"/>
        </w:trPr>
        <w:tc>
          <w:tcPr>
            <w:tcW w:w="22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3BB81E86" w14:textId="77777777" w:rsidR="003A2895" w:rsidRPr="00C715FF" w:rsidRDefault="003A2895" w:rsidP="00233BED">
            <w:pPr>
              <w:spacing w:before="20" w:after="20" w:line="276" w:lineRule="auto"/>
              <w:rPr>
                <w:b/>
                <w:color w:val="000000"/>
              </w:rPr>
            </w:pPr>
            <w:r w:rsidRPr="00C715FF">
              <w:rPr>
                <w:b/>
                <w:color w:val="000000"/>
              </w:rPr>
              <w:t>GENERAL GUIDELINES</w:t>
            </w:r>
          </w:p>
        </w:tc>
        <w:tc>
          <w:tcPr>
            <w:tcW w:w="75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177BE44" w14:textId="1A4B3EB9" w:rsidR="003A2895" w:rsidRPr="00651399" w:rsidRDefault="003A2895" w:rsidP="007D6EE3">
            <w:pPr>
              <w:spacing w:before="20" w:after="20" w:line="276" w:lineRule="auto"/>
              <w:rPr>
                <w:color w:val="000000"/>
              </w:rPr>
            </w:pPr>
            <w:r w:rsidRPr="00651399">
              <w:rPr>
                <w:color w:val="000000"/>
              </w:rPr>
              <w:t xml:space="preserve">Manuscripts should be COMPLETE, CONCISE and CLEAR (see </w:t>
            </w:r>
            <w:hyperlink r:id="rId7">
              <w:r w:rsidRPr="00651399">
                <w:rPr>
                  <w:i/>
                  <w:color w:val="1155CC"/>
                  <w:u w:val="single"/>
                </w:rPr>
                <w:t>EASE Guidelines</w:t>
              </w:r>
            </w:hyperlink>
            <w:r w:rsidRPr="00651399">
              <w:rPr>
                <w:color w:val="000000"/>
              </w:rPr>
              <w:t>,</w:t>
            </w:r>
            <w:r w:rsidRPr="00651399">
              <w:rPr>
                <w:color w:val="4A86E8"/>
              </w:rPr>
              <w:t xml:space="preserve"> </w:t>
            </w:r>
            <w:r w:rsidRPr="00651399">
              <w:rPr>
                <w:color w:val="000000"/>
              </w:rPr>
              <w:t xml:space="preserve">available in many languages). Follow the appropriate </w:t>
            </w:r>
            <w:hyperlink r:id="rId8" w:history="1">
              <w:r w:rsidRPr="00651399">
                <w:rPr>
                  <w:rStyle w:val="Hyperlink"/>
                </w:rPr>
                <w:t>reporting guideline</w:t>
              </w:r>
            </w:hyperlink>
            <w:r w:rsidRPr="00651399">
              <w:rPr>
                <w:color w:val="000000"/>
              </w:rPr>
              <w:t>, if applicable</w:t>
            </w:r>
          </w:p>
        </w:tc>
      </w:tr>
      <w:tr w:rsidR="003A2895" w:rsidRPr="00C715FF" w14:paraId="443075B0" w14:textId="77777777" w:rsidTr="00233BED">
        <w:trPr>
          <w:gridAfter w:val="1"/>
          <w:wAfter w:w="4836" w:type="dxa"/>
          <w:trHeight w:val="243"/>
        </w:trPr>
        <w:tc>
          <w:tcPr>
            <w:tcW w:w="22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4D5AC0C6" w14:textId="7C281F2F" w:rsidR="003A2895" w:rsidRPr="00C715FF" w:rsidRDefault="00534607" w:rsidP="008C688B">
            <w:pPr>
              <w:spacing w:before="8" w:after="8" w:line="276" w:lineRule="auto"/>
              <w:rPr>
                <w:b/>
                <w:color w:val="000000"/>
              </w:rPr>
            </w:pPr>
            <w:sdt>
              <w:sdtPr>
                <w:tag w:val="goog_rdk_6"/>
                <w:id w:val="-1400893410"/>
              </w:sdtPr>
              <w:sdtEndPr/>
              <w:sdtContent/>
            </w:sdt>
            <w:sdt>
              <w:sdtPr>
                <w:tag w:val="goog_rdk_7"/>
                <w:id w:val="-2004731794"/>
              </w:sdtPr>
              <w:sdtEndPr/>
              <w:sdtContent/>
            </w:sdt>
            <w:r w:rsidR="003A2895" w:rsidRPr="00C715FF">
              <w:rPr>
                <w:b/>
                <w:color w:val="000000"/>
              </w:rPr>
              <w:t>WORD LIMITS</w:t>
            </w:r>
            <w:r w:rsidR="00233A24">
              <w:rPr>
                <w:b/>
                <w:color w:val="000000"/>
              </w:rPr>
              <w:t>, etc.</w:t>
            </w:r>
          </w:p>
        </w:tc>
        <w:tc>
          <w:tcPr>
            <w:tcW w:w="75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DA23DFA" w14:textId="77777777" w:rsidR="003A2895" w:rsidRPr="00651399" w:rsidRDefault="003A2895" w:rsidP="008C688B">
            <w:pPr>
              <w:spacing w:before="8" w:after="8" w:line="276" w:lineRule="auto"/>
              <w:rPr>
                <w:color w:val="6AA84F"/>
              </w:rPr>
            </w:pPr>
          </w:p>
        </w:tc>
      </w:tr>
      <w:tr w:rsidR="003A2895" w:rsidRPr="00C715FF" w14:paraId="0DAA0928" w14:textId="77777777" w:rsidTr="00233BED">
        <w:trPr>
          <w:gridAfter w:val="1"/>
          <w:wAfter w:w="4836" w:type="dxa"/>
          <w:trHeight w:val="257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21FC0EC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Body text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738EB5C" w14:textId="77777777" w:rsidR="003A2895" w:rsidRPr="00651399" w:rsidRDefault="00534607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sdt>
              <w:sdtPr>
                <w:rPr>
                  <w:color w:val="000000"/>
                </w:rPr>
                <w:tag w:val="goog_rdk_8"/>
                <w:id w:val="736830115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9"/>
                <w:id w:val="29419324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0"/>
                <w:id w:val="-95941281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1"/>
                <w:id w:val="201371449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2"/>
                <w:id w:val="240303037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3"/>
                <w:id w:val="-1741557756"/>
              </w:sdtPr>
              <w:sdtEndPr/>
              <w:sdtContent/>
            </w:sdt>
            <w:r w:rsidR="003A2895" w:rsidRPr="00651399">
              <w:rPr>
                <w:color w:val="000000"/>
              </w:rPr>
              <w:t>≤ X words (justified exceptions allowed)</w:t>
            </w:r>
          </w:p>
        </w:tc>
      </w:tr>
      <w:tr w:rsidR="003A2895" w:rsidRPr="00C715FF" w14:paraId="1CE97191" w14:textId="77777777" w:rsidTr="00233BED">
        <w:trPr>
          <w:gridAfter w:val="1"/>
          <w:wAfter w:w="4836" w:type="dxa"/>
          <w:trHeight w:val="51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F2E0A1D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Abstract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446D86C" w14:textId="764FFFB4" w:rsidR="003A2895" w:rsidRPr="00651399" w:rsidRDefault="003A2895" w:rsidP="00E363DE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651399">
              <w:rPr>
                <w:color w:val="000000"/>
              </w:rPr>
              <w:t xml:space="preserve">≤ X words; structured for original research (BACKGROUND, OBJECTIVES, METHODS, RESULTS, </w:t>
            </w:r>
            <w:r w:rsidR="00267A56" w:rsidRPr="00651399">
              <w:rPr>
                <w:color w:val="000000"/>
              </w:rPr>
              <w:t xml:space="preserve">and </w:t>
            </w:r>
            <w:r w:rsidRPr="00651399">
              <w:rPr>
                <w:color w:val="000000"/>
              </w:rPr>
              <w:t>CONCLUSIONS)</w:t>
            </w:r>
          </w:p>
        </w:tc>
      </w:tr>
      <w:tr w:rsidR="003A2895" w:rsidRPr="00C715FF" w14:paraId="6F87BEF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2B68258" w14:textId="77777777" w:rsidR="003A2895" w:rsidRPr="00C715FF" w:rsidRDefault="003A2895" w:rsidP="008C688B">
            <w:pPr>
              <w:spacing w:before="8" w:after="8" w:line="276" w:lineRule="auto"/>
              <w:rPr>
                <w:color w:val="000000"/>
              </w:rPr>
            </w:pPr>
            <w:r w:rsidRPr="00C715FF">
              <w:rPr>
                <w:color w:val="000000"/>
              </w:rPr>
              <w:t>Keywords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EB34C6C" w14:textId="0E069AD2" w:rsidR="003A2895" w:rsidRPr="00C715FF" w:rsidRDefault="00534607" w:rsidP="004C710D">
            <w:pPr>
              <w:spacing w:before="8" w:after="8" w:line="276" w:lineRule="auto"/>
              <w:ind w:right="345"/>
              <w:rPr>
                <w:color w:val="000000"/>
              </w:rPr>
            </w:pPr>
            <w:sdt>
              <w:sdtPr>
                <w:rPr>
                  <w:color w:val="000000"/>
                </w:rPr>
                <w:tag w:val="goog_rdk_18"/>
                <w:id w:val="-489639554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9"/>
                <w:id w:val="-1818866266"/>
              </w:sdtPr>
              <w:sdtEndPr/>
              <w:sdtContent/>
            </w:sdt>
            <w:r w:rsidR="003A2895" w:rsidRPr="00C715FF">
              <w:rPr>
                <w:color w:val="000000"/>
              </w:rPr>
              <w:t xml:space="preserve">≤ X terms, singular, separated with </w:t>
            </w:r>
            <w:r w:rsidR="004C710D">
              <w:rPr>
                <w:color w:val="000000"/>
              </w:rPr>
              <w:t>commas</w:t>
            </w:r>
            <w:r w:rsidR="003A2895" w:rsidRPr="00C715FF">
              <w:rPr>
                <w:color w:val="000000"/>
              </w:rPr>
              <w:t>; lowercase</w:t>
            </w:r>
            <w:r w:rsidR="003A2895">
              <w:rPr>
                <w:color w:val="000000"/>
              </w:rPr>
              <w:t xml:space="preserve"> except proper names</w:t>
            </w:r>
            <w:r w:rsidR="003A2895" w:rsidRPr="00C715FF">
              <w:rPr>
                <w:color w:val="000000"/>
              </w:rPr>
              <w:t>; avoid abbreviations</w:t>
            </w:r>
          </w:p>
        </w:tc>
      </w:tr>
      <w:tr w:rsidR="003A2895" w:rsidRPr="00C715FF" w14:paraId="52E0FCE4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B72EE7" w14:textId="77777777" w:rsidR="003A2895" w:rsidRPr="00C715FF" w:rsidRDefault="003A2895" w:rsidP="008C688B">
            <w:pP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color w:val="000000"/>
              </w:rPr>
              <w:t>Highlights (below the abstract)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F8F2DE9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  <w:szCs w:val="20"/>
              </w:rPr>
            </w:pPr>
            <w:r w:rsidRPr="00C715FF">
              <w:rPr>
                <w:color w:val="000000"/>
              </w:rPr>
              <w:t xml:space="preserve">X-Y bullet points (≤ </w:t>
            </w:r>
            <w:r>
              <w:rPr>
                <w:color w:val="000000"/>
              </w:rPr>
              <w:t>X</w:t>
            </w:r>
            <w:r w:rsidRPr="00C715FF">
              <w:rPr>
                <w:color w:val="000000"/>
              </w:rPr>
              <w:t xml:space="preserve"> words each, describing the study in lay terms)</w:t>
            </w:r>
          </w:p>
        </w:tc>
      </w:tr>
      <w:tr w:rsidR="003A2895" w:rsidRPr="00C715FF" w14:paraId="562366D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5287FA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Tables/figures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53750CC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≤ X tables/figures in total. Their description (captions, values, units, etc.) should be consistent and informative, with all abbreviations explained</w:t>
            </w:r>
          </w:p>
        </w:tc>
      </w:tr>
      <w:tr w:rsidR="003A2895" w:rsidRPr="00C715FF" w14:paraId="69EFA07F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272C4F6C" w14:textId="75728C60" w:rsidR="003A2895" w:rsidRPr="00C715FF" w:rsidRDefault="00CD6616" w:rsidP="00CD6616">
            <w:pPr>
              <w:spacing w:before="8" w:after="8"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>TITLE PAGE INFORMATION</w:t>
            </w:r>
          </w:p>
        </w:tc>
      </w:tr>
      <w:tr w:rsidR="003A2895" w:rsidRPr="00C715FF" w14:paraId="5CC0755A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8ED262B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 xml:space="preserve">Title 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CDE0707" w14:textId="31364EB0" w:rsidR="003A2895" w:rsidRPr="00C715FF" w:rsidRDefault="003A2895" w:rsidP="004C710D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≤ X characters, with a description of the study type, if relevant</w:t>
            </w:r>
          </w:p>
        </w:tc>
      </w:tr>
      <w:tr w:rsidR="003A2895" w:rsidRPr="00C715FF" w14:paraId="39169D43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E62E76B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Short running title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354D907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≤</w:t>
            </w:r>
            <w:r>
              <w:rPr>
                <w:color w:val="000000"/>
              </w:rPr>
              <w:t xml:space="preserve"> X characters</w:t>
            </w:r>
          </w:p>
        </w:tc>
      </w:tr>
      <w:tr w:rsidR="003A2895" w:rsidRPr="00C715FF" w14:paraId="11F3830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39BE443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Author names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E90BEC5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 xml:space="preserve">Full name: given name(s) first, family name last </w:t>
            </w:r>
          </w:p>
        </w:tc>
      </w:tr>
      <w:tr w:rsidR="003A2895" w:rsidRPr="00C715FF" w14:paraId="3F2C0A8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F58585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Affiliation info required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7101615" w14:textId="350BBA24" w:rsidR="003A2895" w:rsidRPr="00C715FF" w:rsidRDefault="00534607" w:rsidP="004C710D">
            <w:pPr>
              <w:spacing w:before="8" w:after="8" w:line="276" w:lineRule="auto"/>
              <w:ind w:right="345"/>
              <w:rPr>
                <w:color w:val="000000"/>
              </w:rPr>
            </w:pPr>
            <w:sdt>
              <w:sdtPr>
                <w:rPr>
                  <w:color w:val="000000"/>
                </w:rPr>
                <w:tag w:val="goog_rdk_20"/>
                <w:id w:val="800259437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1"/>
                <w:id w:val="-1176335902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2"/>
                <w:id w:val="-191922119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3"/>
                <w:id w:val="1925996258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4"/>
                <w:id w:val="1397246064"/>
              </w:sdtPr>
              <w:sdtEndPr/>
              <w:sdtContent/>
            </w:sdt>
            <w:r w:rsidR="003A2895" w:rsidRPr="00C715FF">
              <w:rPr>
                <w:color w:val="000000"/>
              </w:rPr>
              <w:t xml:space="preserve">Department, institution, city, country, email </w:t>
            </w:r>
          </w:p>
        </w:tc>
      </w:tr>
      <w:tr w:rsidR="003A2895" w:rsidRPr="00C715FF" w14:paraId="261BDC1E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9BDFD7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 xml:space="preserve">Corresponding author contact details 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51E700F0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Indicate with an asterisk, supply tel. #</w:t>
            </w:r>
            <w:r>
              <w:rPr>
                <w:color w:val="000000"/>
              </w:rPr>
              <w:t xml:space="preserve"> </w:t>
            </w:r>
          </w:p>
        </w:tc>
      </w:tr>
      <w:tr w:rsidR="003A2895" w:rsidRPr="00C715FF" w14:paraId="54E926B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5D83814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color w:val="000000"/>
              </w:rPr>
              <w:t>Persistent identifiers of author(s), etc.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2EC0E31" w14:textId="709A6552" w:rsidR="003A2895" w:rsidRPr="00C715FF" w:rsidRDefault="00534607" w:rsidP="004C710D">
            <w:pPr>
              <w:spacing w:before="8" w:after="8" w:line="276" w:lineRule="auto"/>
              <w:ind w:right="345"/>
              <w:rPr>
                <w:color w:val="6AA84F"/>
              </w:rPr>
            </w:pPr>
            <w:hyperlink r:id="rId9">
              <w:r w:rsidR="003A2895" w:rsidRPr="00C715FF">
                <w:rPr>
                  <w:color w:val="1155CC"/>
                  <w:u w:val="single"/>
                </w:rPr>
                <w:t>ORCID</w:t>
              </w:r>
            </w:hyperlink>
            <w:r w:rsidR="003A2895">
              <w:rPr>
                <w:color w:val="1155CC"/>
                <w:u w:val="single"/>
              </w:rPr>
              <w:t xml:space="preserve"> iD</w:t>
            </w:r>
            <w:r w:rsidR="003A2895" w:rsidRPr="002B57D9">
              <w:t>(</w:t>
            </w:r>
            <w:r w:rsidR="003A2895" w:rsidRPr="00C715FF">
              <w:rPr>
                <w:color w:val="000000"/>
              </w:rPr>
              <w:t>s), identifiers research project(s), if applicable</w:t>
            </w:r>
          </w:p>
        </w:tc>
      </w:tr>
      <w:tr w:rsidR="003A2895" w:rsidRPr="00C715FF" w14:paraId="477E4AA3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F804907" w14:textId="77777777" w:rsidR="003A2895" w:rsidRPr="00C715FF" w:rsidRDefault="003A2895" w:rsidP="008C688B">
            <w:pPr>
              <w:spacing w:before="8" w:after="8" w:line="276" w:lineRule="auto"/>
              <w:rPr>
                <w:color w:val="000000"/>
              </w:rPr>
            </w:pPr>
            <w:r w:rsidRPr="00C715FF">
              <w:rPr>
                <w:b/>
                <w:color w:val="000000"/>
              </w:rPr>
              <w:t>STRUCTURE OF BODY TEXT, END MATTER, REFERENCES</w:t>
            </w:r>
          </w:p>
        </w:tc>
      </w:tr>
      <w:tr w:rsidR="003A2895" w:rsidRPr="00C715FF" w14:paraId="780AFBE7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30238CA" w14:textId="2E328D1C" w:rsidR="003A2895" w:rsidRPr="00C715FF" w:rsidRDefault="003A2895" w:rsidP="00B33B8F">
            <w:pPr>
              <w:spacing w:before="8" w:line="276" w:lineRule="auto"/>
              <w:rPr>
                <w:color w:val="000000"/>
              </w:rPr>
            </w:pPr>
            <w:r w:rsidRPr="00C715FF">
              <w:rPr>
                <w:color w:val="000000"/>
              </w:rPr>
              <w:t>Typical headings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749749A" w14:textId="77777777" w:rsidR="003A2895" w:rsidRPr="00C715FF" w:rsidRDefault="003A2895" w:rsidP="003A2895">
            <w:pPr>
              <w:spacing w:before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Introduction (background and objectives), Methods, Results, Discussion (with a concluding paragraph)</w:t>
            </w:r>
          </w:p>
        </w:tc>
      </w:tr>
      <w:tr w:rsidR="003A2895" w:rsidRPr="00C715FF" w14:paraId="25EEE110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6EC374" w14:textId="77777777" w:rsidR="003A2895" w:rsidRPr="00C715FF" w:rsidRDefault="003A2895" w:rsidP="008C688B">
            <w:pPr>
              <w:spacing w:before="8" w:line="276" w:lineRule="auto"/>
              <w:rPr>
                <w:color w:val="000000"/>
              </w:rPr>
            </w:pPr>
            <w:r w:rsidRPr="00C715FF">
              <w:rPr>
                <w:color w:val="000000"/>
              </w:rPr>
              <w:t xml:space="preserve">Subheadings 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C4D20C5" w14:textId="77777777" w:rsidR="003A2895" w:rsidRPr="00C715FF" w:rsidRDefault="003A2895" w:rsidP="003A2895">
            <w:pPr>
              <w:spacing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≤ X levels of subheadings, not numbered</w:t>
            </w:r>
          </w:p>
        </w:tc>
      </w:tr>
      <w:tr w:rsidR="003A2895" w:rsidRPr="00C715FF" w14:paraId="765E9682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3CDED4" w14:textId="77777777" w:rsidR="003A2895" w:rsidRPr="00C715FF" w:rsidRDefault="003A2895" w:rsidP="008C688B">
            <w:pPr>
              <w:spacing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color w:val="000000"/>
              </w:rPr>
              <w:t>Specific wording required for any section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23D57D0" w14:textId="77777777" w:rsidR="003A2895" w:rsidRPr="00C715FF" w:rsidRDefault="00534607" w:rsidP="003A2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45"/>
              <w:rPr>
                <w:rFonts w:eastAsia="Calibri" w:cs="Calibri"/>
                <w:color w:val="000000"/>
              </w:rPr>
            </w:pPr>
            <w:sdt>
              <w:sdtPr>
                <w:rPr>
                  <w:color w:val="000000"/>
                </w:rPr>
                <w:tag w:val="goog_rdk_25"/>
                <w:id w:val="87150564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6"/>
                <w:id w:val="1869026388"/>
              </w:sdtPr>
              <w:sdtEndPr/>
              <w:sdtContent/>
            </w:sdt>
            <w:r w:rsidR="003A2895" w:rsidRPr="00C715FF">
              <w:rPr>
                <w:rFonts w:eastAsia="Calibri" w:cs="Calibri"/>
                <w:color w:val="000000"/>
              </w:rPr>
              <w:t>Methods section must include usual ethic</w:t>
            </w:r>
            <w:r w:rsidR="003A2895" w:rsidRPr="00C715FF">
              <w:rPr>
                <w:color w:val="000000"/>
              </w:rPr>
              <w:t>al</w:t>
            </w:r>
            <w:r w:rsidR="003A2895" w:rsidRPr="00C715FF">
              <w:rPr>
                <w:rFonts w:eastAsia="Calibri" w:cs="Calibri"/>
                <w:color w:val="000000"/>
              </w:rPr>
              <w:t xml:space="preserve"> </w:t>
            </w:r>
            <w:r w:rsidR="003A2895" w:rsidRPr="00C715FF">
              <w:rPr>
                <w:color w:val="000000"/>
              </w:rPr>
              <w:t xml:space="preserve">approval </w:t>
            </w:r>
            <w:r w:rsidR="003A2895" w:rsidRPr="00C715FF">
              <w:rPr>
                <w:rFonts w:eastAsia="Calibri" w:cs="Calibri"/>
                <w:color w:val="000000"/>
              </w:rPr>
              <w:t>for human and animal studies (Helsinki/</w:t>
            </w:r>
            <w:r w:rsidR="003A2895" w:rsidRPr="00B85E93">
              <w:rPr>
                <w:rFonts w:eastAsia="Calibri" w:cs="Calibri"/>
                <w:color w:val="000000"/>
              </w:rPr>
              <w:t>Institutional Review Board</w:t>
            </w:r>
            <w:r w:rsidR="003A2895" w:rsidRPr="00C715FF">
              <w:rPr>
                <w:rFonts w:eastAsia="Calibri" w:cs="Calibri"/>
                <w:color w:val="000000"/>
              </w:rPr>
              <w:t xml:space="preserve"> compliance, informed consent) </w:t>
            </w:r>
            <w:r w:rsidR="003A2895" w:rsidRPr="00C715FF">
              <w:rPr>
                <w:color w:val="000000"/>
              </w:rPr>
              <w:t xml:space="preserve">and subsection “Statistical analysis”, identifying the variables and methods used </w:t>
            </w:r>
          </w:p>
        </w:tc>
      </w:tr>
      <w:tr w:rsidR="003A2895" w:rsidRPr="00C715FF" w14:paraId="68E83A96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5C0F22A" w14:textId="38CDB0B4" w:rsidR="003A2895" w:rsidRPr="00C715FF" w:rsidRDefault="003A2895" w:rsidP="00651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End matter (e.g. authorship contributions)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616EF53" w14:textId="0A29743B" w:rsidR="003A2895" w:rsidRPr="00C715FF" w:rsidRDefault="003A2895" w:rsidP="00651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ind w:right="345"/>
              <w:rPr>
                <w:rFonts w:eastAsia="Calibri" w:cs="Calibri"/>
                <w:color w:val="6AA84F"/>
              </w:rPr>
            </w:pPr>
            <w:r w:rsidRPr="00C715FF">
              <w:rPr>
                <w:color w:val="000000"/>
              </w:rPr>
              <w:t xml:space="preserve">Identify authors by initials in the </w:t>
            </w:r>
            <w:r>
              <w:rPr>
                <w:rFonts w:eastAsia="Calibri" w:cs="Calibri"/>
                <w:color w:val="000000"/>
              </w:rPr>
              <w:t>a</w:t>
            </w:r>
            <w:r w:rsidRPr="00C715FF">
              <w:rPr>
                <w:rFonts w:eastAsia="Calibri" w:cs="Calibri"/>
                <w:color w:val="000000"/>
              </w:rPr>
              <w:t xml:space="preserve">uthorship contributions </w:t>
            </w:r>
            <w:r w:rsidRPr="00C715FF">
              <w:rPr>
                <w:color w:val="000000"/>
              </w:rPr>
              <w:t xml:space="preserve">section (consider using </w:t>
            </w:r>
            <w:hyperlink r:id="rId10">
              <w:r w:rsidRPr="006F187A">
                <w:rPr>
                  <w:color w:val="0070C0"/>
                  <w:u w:val="single"/>
                </w:rPr>
                <w:t>CRediT</w:t>
              </w:r>
            </w:hyperlink>
            <w:r w:rsidRPr="00C715FF">
              <w:rPr>
                <w:color w:val="000000"/>
              </w:rPr>
              <w:t>)</w:t>
            </w:r>
            <w:r w:rsidR="00267A56">
              <w:t xml:space="preserve"> </w:t>
            </w:r>
            <w:r w:rsidR="00267A56" w:rsidRPr="00651399">
              <w:rPr>
                <w:color w:val="000000"/>
              </w:rPr>
              <w:t xml:space="preserve">and add </w:t>
            </w:r>
            <w:r w:rsidR="00651399" w:rsidRPr="00651399">
              <w:rPr>
                <w:color w:val="000000"/>
              </w:rPr>
              <w:t xml:space="preserve">information about </w:t>
            </w:r>
            <w:r w:rsidR="00267A56" w:rsidRPr="00651399">
              <w:rPr>
                <w:color w:val="000000"/>
              </w:rPr>
              <w:t>funding, if received</w:t>
            </w:r>
          </w:p>
        </w:tc>
      </w:tr>
      <w:tr w:rsidR="003A2895" w:rsidRPr="00C715FF" w14:paraId="7A02D06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01C7B03" w14:textId="0FCAB5DD" w:rsidR="003A2895" w:rsidRPr="00C715FF" w:rsidRDefault="003A2895" w:rsidP="008C688B">
            <w:pP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color w:val="000000"/>
              </w:rPr>
              <w:t>References: maximum number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4FA7F8DB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>
              <w:rPr>
                <w:color w:val="000000"/>
              </w:rPr>
              <w:t>Not limited</w:t>
            </w:r>
            <w:r w:rsidRPr="00C715FF">
              <w:rPr>
                <w:color w:val="000000"/>
              </w:rPr>
              <w:t xml:space="preserve"> (with DOIs, URN, PURL, etc. if applicable)</w:t>
            </w:r>
          </w:p>
        </w:tc>
      </w:tr>
      <w:tr w:rsidR="003A2895" w:rsidRPr="00C715FF" w14:paraId="73D33FD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9031B39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Referencing style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7383EEF" w14:textId="6E2C90B8" w:rsidR="003A2895" w:rsidRPr="00C715FF" w:rsidRDefault="003A2895" w:rsidP="003A2895">
            <w:pPr>
              <w:spacing w:before="8" w:after="8" w:line="276" w:lineRule="auto"/>
              <w:ind w:right="255"/>
              <w:rPr>
                <w:color w:val="6AA84F"/>
              </w:rPr>
            </w:pPr>
            <w:r w:rsidRPr="00C715FF">
              <w:rPr>
                <w:color w:val="000000"/>
              </w:rPr>
              <w:t>X style</w:t>
            </w:r>
            <w:r w:rsidR="00FC72D9">
              <w:rPr>
                <w:color w:val="000000"/>
              </w:rPr>
              <w:t xml:space="preserve"> required after acceptance (not f</w:t>
            </w:r>
            <w:r w:rsidR="00FC72D9" w:rsidRPr="00C715FF">
              <w:rPr>
                <w:color w:val="000000"/>
              </w:rPr>
              <w:t>or initial submission</w:t>
            </w:r>
            <w:r w:rsidR="00FC72D9">
              <w:rPr>
                <w:color w:val="000000"/>
              </w:rPr>
              <w:t>)</w:t>
            </w:r>
            <w:r w:rsidRPr="00C715FF">
              <w:rPr>
                <w:color w:val="000000"/>
              </w:rPr>
              <w:t xml:space="preserve">; for more details and </w:t>
            </w:r>
            <w:r>
              <w:rPr>
                <w:color w:val="000000"/>
              </w:rPr>
              <w:t>examples,</w:t>
            </w:r>
            <w:r w:rsidRPr="00C715FF">
              <w:rPr>
                <w:color w:val="000000"/>
              </w:rPr>
              <w:t xml:space="preserve"> see </w:t>
            </w:r>
            <w:r>
              <w:rPr>
                <w:color w:val="000000"/>
              </w:rPr>
              <w:t xml:space="preserve">&lt;URL&gt;. </w:t>
            </w:r>
            <w:r w:rsidRPr="00C715FF">
              <w:rPr>
                <w:color w:val="000000"/>
              </w:rPr>
              <w:t xml:space="preserve">Endnote style </w:t>
            </w:r>
            <w:r>
              <w:rPr>
                <w:color w:val="000000"/>
              </w:rPr>
              <w:t xml:space="preserve">can be downloaded here &lt;URL&gt;. </w:t>
            </w:r>
            <w:r w:rsidRPr="00C715FF">
              <w:rPr>
                <w:color w:val="000000"/>
              </w:rPr>
              <w:t>Make sure that each citation is complete and accurate</w:t>
            </w:r>
          </w:p>
        </w:tc>
      </w:tr>
      <w:tr w:rsidR="003A2895" w:rsidRPr="00C715FF" w14:paraId="443F3C3B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A46412E" w14:textId="5E53CDCE" w:rsidR="003A2895" w:rsidRPr="00C715FF" w:rsidRDefault="003A2895" w:rsidP="00F374A0">
            <w:pPr>
              <w:spacing w:before="8" w:after="8" w:line="276" w:lineRule="auto"/>
              <w:rPr>
                <w:color w:val="000000"/>
              </w:rPr>
            </w:pPr>
            <w:r w:rsidRPr="00C715FF">
              <w:rPr>
                <w:b/>
                <w:color w:val="000000"/>
              </w:rPr>
              <w:lastRenderedPageBreak/>
              <w:t>FORMATTING</w:t>
            </w:r>
          </w:p>
        </w:tc>
      </w:tr>
      <w:tr w:rsidR="003A2895" w:rsidRPr="00C715FF" w14:paraId="598C3899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8F677F4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color w:val="000000"/>
              </w:rPr>
              <w:t>Spelling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264A149" w14:textId="77777777" w:rsidR="003A2895" w:rsidRPr="00C715FF" w:rsidRDefault="00534607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sdt>
              <w:sdtPr>
                <w:rPr>
                  <w:color w:val="000000"/>
                </w:rPr>
                <w:tag w:val="goog_rdk_27"/>
                <w:id w:val="670143577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8"/>
                <w:id w:val="-2088603986"/>
              </w:sdtPr>
              <w:sdtEndPr/>
              <w:sdtContent/>
            </w:sdt>
            <w:r w:rsidR="003A2895" w:rsidRPr="00C715FF">
              <w:rPr>
                <w:color w:val="000000"/>
              </w:rPr>
              <w:t>UK or US, if consistent</w:t>
            </w:r>
          </w:p>
        </w:tc>
      </w:tr>
      <w:tr w:rsidR="003A2895" w:rsidRPr="00C715FF" w14:paraId="6E78189B" w14:textId="77777777" w:rsidTr="00233BED">
        <w:trPr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3641F91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General style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31C03A5" w14:textId="0C39D90C" w:rsidR="003A2895" w:rsidRPr="00C715FF" w:rsidRDefault="003A2895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before="8" w:line="276" w:lineRule="auto"/>
              <w:ind w:left="408" w:right="345" w:hanging="283"/>
              <w:rPr>
                <w:rFonts w:eastAsia="Calibri" w:cs="Calibri"/>
                <w:color w:val="6AA84F"/>
              </w:rPr>
            </w:pPr>
            <w:r w:rsidRPr="00C715FF">
              <w:rPr>
                <w:rFonts w:eastAsia="Calibri" w:cs="Calibri"/>
                <w:color w:val="000000"/>
              </w:rPr>
              <w:t xml:space="preserve">Numbers </w:t>
            </w:r>
            <w:r w:rsidRPr="00C715FF">
              <w:rPr>
                <w:rFonts w:ascii="Noto Sans Symbols" w:eastAsia="Noto Sans Symbols" w:hAnsi="Noto Sans Symbols" w:cs="Noto Sans Symbols"/>
                <w:color w:val="000000"/>
              </w:rPr>
              <w:t>≥</w:t>
            </w:r>
            <w:r w:rsidRPr="00C715FF">
              <w:rPr>
                <w:rFonts w:eastAsia="Calibri" w:cs="Calibri"/>
                <w:color w:val="000000"/>
              </w:rPr>
              <w:t xml:space="preserve"> 2 as numerals (for exceptions, see </w:t>
            </w:r>
            <w:hyperlink r:id="rId11">
              <w:r w:rsidRPr="00C715FF">
                <w:rPr>
                  <w:rFonts w:eastAsia="Calibri" w:cs="Calibri"/>
                  <w:i/>
                  <w:color w:val="1155CC"/>
                  <w:u w:val="single"/>
                </w:rPr>
                <w:t>EASE Guidelines</w:t>
              </w:r>
            </w:hyperlink>
            <w:r w:rsidRPr="002B57D9">
              <w:rPr>
                <w:rFonts w:eastAsia="Calibri" w:cs="Calibri"/>
              </w:rPr>
              <w:t>)</w:t>
            </w:r>
          </w:p>
          <w:p w14:paraId="44C4C874" w14:textId="7239D417" w:rsidR="003A2895" w:rsidRPr="00C715FF" w:rsidRDefault="003A2895" w:rsidP="004C710D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8" w:line="276" w:lineRule="auto"/>
              <w:ind w:left="408" w:right="345" w:hanging="283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 xml:space="preserve">Statistics: </w:t>
            </w:r>
            <w:r w:rsidRPr="00C715FF">
              <w:rPr>
                <w:rFonts w:eastAsia="Calibri" w:cs="Calibri"/>
                <w:i/>
                <w:color w:val="000000"/>
              </w:rPr>
              <w:t xml:space="preserve">p </w:t>
            </w:r>
            <w:r w:rsidRPr="00C715FF">
              <w:rPr>
                <w:rFonts w:eastAsia="Calibri" w:cs="Calibri"/>
                <w:color w:val="000000"/>
              </w:rPr>
              <w:t xml:space="preserve">≤ 0.001, </w:t>
            </w:r>
            <w:r w:rsidRPr="00C715FF">
              <w:rPr>
                <w:rFonts w:eastAsia="Calibri" w:cs="Calibri"/>
                <w:i/>
                <w:color w:val="000000"/>
              </w:rPr>
              <w:t>n </w:t>
            </w:r>
            <w:r w:rsidRPr="00C715FF">
              <w:rPr>
                <w:rFonts w:eastAsia="Calibri" w:cs="Calibri"/>
                <w:color w:val="000000"/>
              </w:rPr>
              <w:t xml:space="preserve">= ## </w:t>
            </w:r>
          </w:p>
        </w:tc>
        <w:tc>
          <w:tcPr>
            <w:tcW w:w="4836" w:type="dxa"/>
          </w:tcPr>
          <w:p w14:paraId="4C4AD91D" w14:textId="77777777" w:rsidR="003A2895" w:rsidRPr="00C715FF" w:rsidRDefault="003A2895" w:rsidP="008C688B">
            <w:pPr>
              <w:spacing w:after="200" w:line="276" w:lineRule="auto"/>
            </w:pPr>
          </w:p>
        </w:tc>
      </w:tr>
      <w:tr w:rsidR="003A2895" w:rsidRPr="00C715FF" w14:paraId="23675A1A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1054E1CE" w14:textId="77777777" w:rsidR="003A2895" w:rsidRPr="00C715FF" w:rsidRDefault="003A2895" w:rsidP="008C688B">
            <w:pPr>
              <w:spacing w:before="8" w:after="8" w:line="276" w:lineRule="auto"/>
              <w:rPr>
                <w:color w:val="000000"/>
              </w:rPr>
            </w:pPr>
            <w:r w:rsidRPr="00C715FF">
              <w:rPr>
                <w:b/>
                <w:color w:val="000000"/>
              </w:rPr>
              <w:t>SUBMISSION NOTES</w:t>
            </w:r>
          </w:p>
        </w:tc>
      </w:tr>
      <w:tr w:rsidR="003A2895" w:rsidRPr="00C715FF" w14:paraId="3705655D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EF86F1C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Cover letter required? Specific content?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BCB72F2" w14:textId="4877D23E" w:rsidR="003A2895" w:rsidRPr="00C715FF" w:rsidRDefault="003A2895" w:rsidP="00651399">
            <w:pPr>
              <w:spacing w:before="8" w:after="8" w:line="276" w:lineRule="auto"/>
              <w:ind w:right="345"/>
              <w:rPr>
                <w:color w:val="000000"/>
              </w:rPr>
            </w:pPr>
            <w:r>
              <w:rPr>
                <w:color w:val="000000"/>
              </w:rPr>
              <w:t>Not required but t</w:t>
            </w:r>
            <w:r w:rsidRPr="00C715FF">
              <w:rPr>
                <w:color w:val="000000"/>
              </w:rPr>
              <w:t>ext field in the online submission system allows for comments to the editorial office</w:t>
            </w:r>
            <w:r w:rsidR="00267A56" w:rsidRPr="00651399">
              <w:rPr>
                <w:color w:val="000000"/>
              </w:rPr>
              <w:t xml:space="preserve">. Inform if the </w:t>
            </w:r>
            <w:r w:rsidR="00651399" w:rsidRPr="00651399">
              <w:rPr>
                <w:color w:val="000000"/>
              </w:rPr>
              <w:t>study</w:t>
            </w:r>
            <w:r w:rsidR="00267A56" w:rsidRPr="00651399">
              <w:rPr>
                <w:color w:val="000000"/>
              </w:rPr>
              <w:t xml:space="preserve"> was presented elsewhere</w:t>
            </w:r>
          </w:p>
        </w:tc>
      </w:tr>
      <w:tr w:rsidR="003A2895" w:rsidRPr="00C715FF" w14:paraId="53B4A3F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50E6425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Links to all required author forms</w:t>
            </w:r>
            <w:r w:rsidRPr="00C715FF">
              <w:rPr>
                <w:color w:val="000000"/>
              </w:rPr>
              <w:t>:</w:t>
            </w:r>
            <w:r w:rsidRPr="00C715FF">
              <w:rPr>
                <w:rFonts w:eastAsia="Calibri" w:cs="Calibri"/>
                <w:color w:val="000000"/>
              </w:rPr>
              <w:t xml:space="preserve"> needed at submission or after acceptance? </w:t>
            </w:r>
            <w:r w:rsidRPr="00C715FF">
              <w:rPr>
                <w:color w:val="000000"/>
              </w:rPr>
              <w:t>S</w:t>
            </w:r>
            <w:r w:rsidRPr="00C715FF">
              <w:rPr>
                <w:rFonts w:eastAsia="Calibri" w:cs="Calibri"/>
                <w:color w:val="000000"/>
              </w:rPr>
              <w:t>igned by all authors or by submitting author?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424C497" w14:textId="5E2293CB" w:rsidR="003A2895" w:rsidRPr="00C715FF" w:rsidRDefault="00534607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5"/>
              <w:rPr>
                <w:rFonts w:eastAsia="Calibri" w:cs="Calibri"/>
                <w:color w:val="000000"/>
              </w:rPr>
            </w:pPr>
            <w:hyperlink r:id="rId12">
              <w:r w:rsidR="003A2895" w:rsidRPr="00C715FF">
                <w:rPr>
                  <w:rFonts w:eastAsia="Calibri" w:cs="Calibri"/>
                  <w:color w:val="1155CC"/>
                  <w:u w:val="single"/>
                </w:rPr>
                <w:t>EASE Ethics Checklist</w:t>
              </w:r>
            </w:hyperlink>
            <w:r w:rsidR="003A2895">
              <w:rPr>
                <w:rFonts w:eastAsia="Calibri" w:cs="Calibri"/>
                <w:color w:val="1155CC"/>
              </w:rPr>
              <w:t xml:space="preserve"> </w:t>
            </w:r>
            <w:r w:rsidR="003A2895" w:rsidRPr="00C715FF">
              <w:rPr>
                <w:rFonts w:eastAsia="Calibri" w:cs="Calibri"/>
                <w:color w:val="000000"/>
              </w:rPr>
              <w:t xml:space="preserve">signed by </w:t>
            </w:r>
            <w:r w:rsidR="003A2895">
              <w:rPr>
                <w:rFonts w:eastAsia="Calibri" w:cs="Calibri"/>
                <w:color w:val="000000"/>
              </w:rPr>
              <w:t>corresponding</w:t>
            </w:r>
            <w:r w:rsidR="003A2895" w:rsidRPr="00C715FF">
              <w:rPr>
                <w:rFonts w:eastAsia="Calibri" w:cs="Calibri"/>
                <w:color w:val="000000"/>
              </w:rPr>
              <w:t xml:space="preserve"> author</w:t>
            </w:r>
            <w:r w:rsidR="008C688B">
              <w:rPr>
                <w:rFonts w:eastAsia="Calibri" w:cs="Calibri"/>
                <w:color w:val="000000"/>
              </w:rPr>
              <w:t>,</w:t>
            </w:r>
            <w:r w:rsidR="003A2895" w:rsidRPr="00C715FF">
              <w:rPr>
                <w:rFonts w:eastAsia="Calibri" w:cs="Calibri"/>
                <w:color w:val="000000"/>
              </w:rPr>
              <w:t xml:space="preserve"> at submission</w:t>
            </w:r>
          </w:p>
          <w:p w14:paraId="4196DD4D" w14:textId="5FE694A1" w:rsidR="003A2895" w:rsidRPr="00C715FF" w:rsidRDefault="00534607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5"/>
              <w:rPr>
                <w:rFonts w:eastAsia="Calibri" w:cs="Calibri"/>
                <w:color w:val="6AA84F"/>
              </w:rPr>
            </w:pPr>
            <w:hyperlink r:id="rId13">
              <w:r w:rsidR="003A2895" w:rsidRPr="00C715FF">
                <w:rPr>
                  <w:rFonts w:eastAsia="Calibri" w:cs="Calibri"/>
                  <w:color w:val="1155CC"/>
                  <w:u w:val="single"/>
                </w:rPr>
                <w:t>EASE Form</w:t>
              </w:r>
            </w:hyperlink>
            <w:r w:rsidR="00AA5983">
              <w:rPr>
                <w:rStyle w:val="FootnoteReference"/>
                <w:rFonts w:eastAsia="Calibri" w:cs="Calibri"/>
                <w:color w:val="000000"/>
              </w:rPr>
              <w:t xml:space="preserve"> </w:t>
            </w:r>
            <w:r w:rsidR="0087285B">
              <w:rPr>
                <w:rFonts w:eastAsia="Calibri" w:cs="Calibri"/>
                <w:color w:val="000000"/>
              </w:rPr>
              <w:t>and/</w:t>
            </w:r>
            <w:r w:rsidR="003A2895" w:rsidRPr="00C715FF">
              <w:rPr>
                <w:rFonts w:eastAsia="Calibri" w:cs="Calibri"/>
                <w:color w:val="000000"/>
              </w:rPr>
              <w:t>or</w:t>
            </w:r>
            <w:r w:rsidR="003A2895" w:rsidRPr="00C715FF">
              <w:rPr>
                <w:rFonts w:eastAsia="Calibri" w:cs="Calibri"/>
                <w:color w:val="6AA84F"/>
              </w:rPr>
              <w:t xml:space="preserve"> </w:t>
            </w:r>
            <w:hyperlink r:id="rId14">
              <w:r w:rsidR="003A2895" w:rsidRPr="00C715FF">
                <w:rPr>
                  <w:rFonts w:eastAsia="Calibri" w:cs="Calibri"/>
                  <w:color w:val="1155CC"/>
                  <w:u w:val="single"/>
                </w:rPr>
                <w:t>ICMJE COI forms</w:t>
              </w:r>
            </w:hyperlink>
            <w:r w:rsidR="003A2895">
              <w:rPr>
                <w:rFonts w:eastAsia="Calibri" w:cs="Calibri"/>
                <w:color w:val="1155CC"/>
              </w:rPr>
              <w:t xml:space="preserve"> </w:t>
            </w:r>
            <w:r w:rsidR="003A2895" w:rsidRPr="00C715FF">
              <w:rPr>
                <w:rFonts w:eastAsia="Calibri" w:cs="Calibri"/>
                <w:color w:val="000000"/>
              </w:rPr>
              <w:t>signed by all authors</w:t>
            </w:r>
            <w:r w:rsidR="008C688B">
              <w:rPr>
                <w:rFonts w:eastAsia="Calibri" w:cs="Calibri"/>
                <w:color w:val="000000"/>
              </w:rPr>
              <w:t>,</w:t>
            </w:r>
            <w:r w:rsidR="003A2895" w:rsidRPr="00C715FF">
              <w:rPr>
                <w:rFonts w:eastAsia="Calibri" w:cs="Calibri"/>
                <w:color w:val="000000"/>
              </w:rPr>
              <w:t xml:space="preserve"> </w:t>
            </w:r>
            <w:r w:rsidR="003A2895">
              <w:rPr>
                <w:rFonts w:eastAsia="Calibri" w:cs="Calibri"/>
                <w:color w:val="000000"/>
              </w:rPr>
              <w:t>at</w:t>
            </w:r>
            <w:r w:rsidR="003A2895" w:rsidRPr="00C715FF">
              <w:rPr>
                <w:rFonts w:eastAsia="Calibri" w:cs="Calibri"/>
                <w:color w:val="000000"/>
              </w:rPr>
              <w:t xml:space="preserve"> submission</w:t>
            </w:r>
          </w:p>
        </w:tc>
      </w:tr>
      <w:tr w:rsidR="003A2895" w:rsidRPr="00C715FF" w14:paraId="49FA23BC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403487E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Proposed reviewers: optional/mandatory? How many? What details are required?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D00FD17" w14:textId="4C666605" w:rsidR="003A2895" w:rsidRPr="00C715FF" w:rsidRDefault="008C688B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Optional</w:t>
            </w:r>
            <w:r w:rsidR="003A2895" w:rsidRPr="00C715FF">
              <w:rPr>
                <w:color w:val="000000"/>
              </w:rPr>
              <w:t xml:space="preserve">: suggest/oppose up to 3 potential reviewers (full name, email, institution). Consider diverse peer reviewers in terms of </w:t>
            </w:r>
            <w:r w:rsidR="00BD55A4">
              <w:rPr>
                <w:color w:val="000000"/>
              </w:rPr>
              <w:t>sex/</w:t>
            </w:r>
            <w:r w:rsidR="003A2895" w:rsidRPr="00C715FF">
              <w:rPr>
                <w:color w:val="000000"/>
              </w:rPr>
              <w:t>gender, ethnicity and geographical distribution</w:t>
            </w:r>
          </w:p>
        </w:tc>
      </w:tr>
      <w:tr w:rsidR="003A2895" w:rsidRPr="00C715FF" w14:paraId="71605654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39CEF9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>Tables: separate files?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0C5DA9B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Include at the end of the manuscript (separate pages)</w:t>
            </w:r>
          </w:p>
        </w:tc>
      </w:tr>
      <w:tr w:rsidR="003A2895" w:rsidRPr="00C715FF" w14:paraId="13DB3FE7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DCD59F" w14:textId="6BC0F966" w:rsidR="003A2895" w:rsidRPr="00C715FF" w:rsidRDefault="003A2895" w:rsidP="00872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rFonts w:eastAsia="Calibri" w:cs="Calibri"/>
                <w:color w:val="000000"/>
              </w:rPr>
              <w:t xml:space="preserve">Figures: </w:t>
            </w:r>
            <w:r w:rsidR="0087285B">
              <w:rPr>
                <w:rFonts w:eastAsia="Calibri" w:cs="Calibri"/>
                <w:color w:val="000000"/>
              </w:rPr>
              <w:t>separate</w:t>
            </w:r>
            <w:r w:rsidRPr="00C715FF">
              <w:rPr>
                <w:rFonts w:eastAsia="Calibri" w:cs="Calibri"/>
                <w:color w:val="000000"/>
              </w:rPr>
              <w:t xml:space="preserve"> files? </w:t>
            </w:r>
            <w:r w:rsidR="0087285B">
              <w:rPr>
                <w:color w:val="000000"/>
              </w:rPr>
              <w:t>Any</w:t>
            </w:r>
            <w:r w:rsidR="0087285B" w:rsidRPr="00C715FF">
              <w:rPr>
                <w:rFonts w:eastAsia="Calibri" w:cs="Calibri"/>
                <w:color w:val="000000"/>
              </w:rPr>
              <w:t xml:space="preserve"> formats preferred?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0DFBE70B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 xml:space="preserve">For initial submission, figures </w:t>
            </w:r>
            <w:r>
              <w:rPr>
                <w:color w:val="000000"/>
              </w:rPr>
              <w:t>can</w:t>
            </w:r>
            <w:r w:rsidRPr="00C715FF">
              <w:rPr>
                <w:color w:val="000000"/>
              </w:rPr>
              <w:t xml:space="preserve"> be embedded in the manuscript. If it is accepted, </w:t>
            </w:r>
            <w:sdt>
              <w:sdtPr>
                <w:rPr>
                  <w:color w:val="000000"/>
                </w:rPr>
                <w:tag w:val="goog_rdk_29"/>
                <w:id w:val="1455750512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0"/>
                <w:id w:val="529688765"/>
              </w:sdtPr>
              <w:sdtEndPr/>
              <w:sdtContent/>
            </w:sdt>
            <w:r w:rsidRPr="00C715FF">
              <w:rPr>
                <w:color w:val="000000"/>
              </w:rPr>
              <w:t>high-resolution files (EPS/TIFF/RAW) will be required</w:t>
            </w:r>
          </w:p>
        </w:tc>
      </w:tr>
      <w:tr w:rsidR="003A2895" w:rsidRPr="00C715FF" w14:paraId="597FFD9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D2F4F84" w14:textId="3157384E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color w:val="000000"/>
              </w:rPr>
              <w:t>Supplementary files</w:t>
            </w:r>
            <w:r w:rsidR="0087285B">
              <w:rPr>
                <w:color w:val="000000"/>
              </w:rPr>
              <w:t>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B0A698B" w14:textId="6E2DE868" w:rsidR="003A2895" w:rsidRPr="00C715FF" w:rsidRDefault="003A2895" w:rsidP="004C710D">
            <w:pPr>
              <w:spacing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Upload any supporting data or other required files for review</w:t>
            </w:r>
          </w:p>
        </w:tc>
      </w:tr>
      <w:tr w:rsidR="003A2895" w:rsidRPr="00C715FF" w14:paraId="5D10A88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E30930D" w14:textId="0154E80F" w:rsidR="003A2895" w:rsidRPr="00C715FF" w:rsidRDefault="003A2895" w:rsidP="008C688B">
            <w:pP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C715FF">
              <w:rPr>
                <w:color w:val="000000"/>
              </w:rPr>
              <w:t>Fees for open access, colour, etc.</w:t>
            </w:r>
            <w:r w:rsidR="0087285B">
              <w:rPr>
                <w:color w:val="000000"/>
              </w:rPr>
              <w:t>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4886239A" w14:textId="77777777" w:rsidR="003A2895" w:rsidRPr="00C715FF" w:rsidRDefault="003A2895" w:rsidP="003A2895">
            <w:pPr>
              <w:spacing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Publication fee X. Colour free online but X per figure for print</w:t>
            </w:r>
          </w:p>
        </w:tc>
      </w:tr>
      <w:tr w:rsidR="008211A9" w:rsidRPr="00C715FF" w14:paraId="0AD025AB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8" w:space="0" w:color="000000"/>
              <w:left w:val="nil"/>
              <w:bottom w:val="single" w:sz="8" w:space="0" w:color="BFBFBF"/>
              <w:right w:val="nil"/>
            </w:tcBorders>
            <w:shd w:val="clear" w:color="auto" w:fill="DBEEF3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A46023A" w14:textId="2E0710A3" w:rsidR="008211A9" w:rsidRPr="00C715FF" w:rsidRDefault="008211A9" w:rsidP="008211A9">
            <w:pPr>
              <w:spacing w:line="276" w:lineRule="auto"/>
              <w:ind w:left="90"/>
              <w:rPr>
                <w:color w:val="000000"/>
              </w:rPr>
            </w:pPr>
            <w:r w:rsidRPr="00C715FF">
              <w:rPr>
                <w:b/>
                <w:color w:val="000000"/>
              </w:rPr>
              <w:t xml:space="preserve">JOURNAL POLICIES, </w:t>
            </w:r>
            <w:r w:rsidR="00AA5983" w:rsidRPr="00C715FF">
              <w:rPr>
                <w:b/>
                <w:color w:val="000000"/>
              </w:rPr>
              <w:t>etc</w:t>
            </w:r>
            <w:r w:rsidRPr="00C715FF">
              <w:rPr>
                <w:b/>
                <w:color w:val="000000"/>
              </w:rPr>
              <w:t>.</w:t>
            </w:r>
            <w:r w:rsidRPr="00C715FF">
              <w:rPr>
                <w:color w:val="000000"/>
              </w:rPr>
              <w:t xml:space="preserve"> </w:t>
            </w:r>
          </w:p>
        </w:tc>
      </w:tr>
      <w:tr w:rsidR="003A2895" w:rsidRPr="00C715FF" w14:paraId="1AD0F79A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E41C63E" w14:textId="77777777" w:rsidR="003A2895" w:rsidRPr="00C715FF" w:rsidRDefault="003A2895" w:rsidP="008C688B">
            <w:pPr>
              <w:ind w:left="90"/>
              <w:rPr>
                <w:color w:val="000000"/>
              </w:rPr>
            </w:pPr>
            <w:r w:rsidRPr="00C715FF">
              <w:rPr>
                <w:color w:val="000000"/>
              </w:rPr>
              <w:t>Publication model*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C5F3068" w14:textId="77777777" w:rsidR="003A2895" w:rsidRPr="00C715FF" w:rsidRDefault="003A2895" w:rsidP="003A2895">
            <w:pPr>
              <w:ind w:left="90" w:right="615"/>
              <w:rPr>
                <w:color w:val="000000"/>
              </w:rPr>
            </w:pPr>
            <w:r w:rsidRPr="00C715FF">
              <w:rPr>
                <w:color w:val="000000"/>
              </w:rPr>
              <w:t>Open access</w:t>
            </w:r>
            <w:r>
              <w:rPr>
                <w:color w:val="000000"/>
              </w:rPr>
              <w:t>, licence X; fee structure: &lt;URL&gt;</w:t>
            </w:r>
          </w:p>
        </w:tc>
      </w:tr>
      <w:tr w:rsidR="003A2895" w:rsidRPr="00C715FF" w14:paraId="5CAD7C7B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DB77F1F" w14:textId="7A213E4C" w:rsidR="003A2895" w:rsidRPr="00C715FF" w:rsidRDefault="003A2895" w:rsidP="00AA5983">
            <w:pPr>
              <w:ind w:left="90"/>
              <w:rPr>
                <w:color w:val="000000"/>
              </w:rPr>
            </w:pPr>
            <w:r w:rsidRPr="00C715FF">
              <w:rPr>
                <w:color w:val="000000"/>
              </w:rPr>
              <w:t xml:space="preserve">Preprint </w:t>
            </w:r>
            <w:r w:rsidR="00AA5983">
              <w:rPr>
                <w:color w:val="000000"/>
              </w:rPr>
              <w:t xml:space="preserve">and prepublication 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394C098" w14:textId="6047321D" w:rsidR="003A2895" w:rsidRPr="00C715FF" w:rsidRDefault="00AA5983" w:rsidP="00811FA5">
            <w:pPr>
              <w:ind w:left="90" w:right="615"/>
              <w:rPr>
                <w:color w:val="000000"/>
              </w:rPr>
            </w:pPr>
            <w:r w:rsidRPr="00AA5983">
              <w:rPr>
                <w:color w:val="000000"/>
              </w:rPr>
              <w:t xml:space="preserve">Articles already available on preprint servers or published in another language </w:t>
            </w:r>
            <w:r w:rsidR="00811FA5">
              <w:rPr>
                <w:color w:val="000000"/>
              </w:rPr>
              <w:t>can be</w:t>
            </w:r>
            <w:r w:rsidRPr="00AA5983">
              <w:rPr>
                <w:color w:val="000000"/>
              </w:rPr>
              <w:t xml:space="preserve"> accepted but this must be declared at the time of submission</w:t>
            </w:r>
          </w:p>
        </w:tc>
      </w:tr>
      <w:tr w:rsidR="003A2895" w:rsidRPr="00C715FF" w14:paraId="17417E26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68D5ECB" w14:textId="77777777" w:rsidR="003A2895" w:rsidRPr="00C715FF" w:rsidRDefault="003A2895" w:rsidP="008C688B">
            <w:pPr>
              <w:ind w:left="90"/>
              <w:rPr>
                <w:color w:val="000000"/>
              </w:rPr>
            </w:pPr>
            <w:r w:rsidRPr="00C715FF">
              <w:rPr>
                <w:color w:val="000000"/>
              </w:rPr>
              <w:t>Data sharing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87A38A1" w14:textId="77777777" w:rsidR="003A2895" w:rsidRPr="00C715FF" w:rsidRDefault="003A2895" w:rsidP="003A2895">
            <w:pPr>
              <w:ind w:left="90" w:right="615"/>
              <w:rPr>
                <w:color w:val="250AEE"/>
                <w:u w:val="single"/>
              </w:rPr>
            </w:pPr>
            <w:r w:rsidRPr="00C715FF">
              <w:rPr>
                <w:color w:val="000000"/>
              </w:rPr>
              <w:t>Recommended repositories:</w:t>
            </w:r>
            <w:r w:rsidRPr="00C715FF">
              <w:rPr>
                <w:color w:val="6AA84F"/>
              </w:rPr>
              <w:t xml:space="preserve"> …</w:t>
            </w:r>
          </w:p>
          <w:p w14:paraId="03DB831C" w14:textId="3AD440E8" w:rsidR="003A2895" w:rsidRPr="00C715FF" w:rsidRDefault="003A2895" w:rsidP="008211A9">
            <w:pPr>
              <w:ind w:left="90" w:right="615"/>
              <w:rPr>
                <w:color w:val="000000"/>
              </w:rPr>
            </w:pPr>
            <w:r w:rsidRPr="00C715FF">
              <w:rPr>
                <w:color w:val="000000"/>
              </w:rPr>
              <w:t xml:space="preserve">Clinical trials must include a data sharing statement; other studies may </w:t>
            </w:r>
            <w:r w:rsidR="008211A9">
              <w:rPr>
                <w:color w:val="000000"/>
              </w:rPr>
              <w:t>a</w:t>
            </w:r>
            <w:r>
              <w:rPr>
                <w:color w:val="000000"/>
              </w:rPr>
              <w:t xml:space="preserve">lso </w:t>
            </w:r>
            <w:r w:rsidRPr="00C715FF">
              <w:rPr>
                <w:color w:val="000000"/>
              </w:rPr>
              <w:t>do so</w:t>
            </w:r>
          </w:p>
        </w:tc>
      </w:tr>
      <w:tr w:rsidR="003A2895" w:rsidRPr="00C715FF" w14:paraId="3A9E9EE6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6913B64" w14:textId="77777777" w:rsidR="003A2895" w:rsidRPr="00C715FF" w:rsidRDefault="003A2895" w:rsidP="008C688B">
            <w:pPr>
              <w:ind w:left="90"/>
              <w:rPr>
                <w:color w:val="000000"/>
              </w:rPr>
            </w:pPr>
            <w:r w:rsidRPr="00C715FF">
              <w:rPr>
                <w:color w:val="000000"/>
              </w:rPr>
              <w:t>Peer review**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CA03F06" w14:textId="5A426E1B" w:rsidR="003A2895" w:rsidRPr="00C715FF" w:rsidRDefault="003A2895" w:rsidP="00AA5983">
            <w:pPr>
              <w:ind w:left="90" w:right="615"/>
              <w:rPr>
                <w:color w:val="000000"/>
              </w:rPr>
            </w:pPr>
            <w:r w:rsidRPr="00C715FF">
              <w:rPr>
                <w:color w:val="000000"/>
              </w:rPr>
              <w:t xml:space="preserve">External, double-blind review usually by X reviewers. </w:t>
            </w:r>
            <w:sdt>
              <w:sdtPr>
                <w:rPr>
                  <w:color w:val="000000"/>
                </w:rPr>
                <w:tag w:val="goog_rdk_31"/>
                <w:id w:val="1906102766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2"/>
                <w:id w:val="-199788579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3"/>
                <w:id w:val="-1225900216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4"/>
                <w:id w:val="-119689702"/>
              </w:sdtPr>
              <w:sdtEndPr/>
              <w:sdtContent/>
            </w:sdt>
            <w:r w:rsidR="00AA5983">
              <w:rPr>
                <w:color w:val="000000"/>
              </w:rPr>
              <w:t>Editors make</w:t>
            </w:r>
            <w:r w:rsidRPr="00C715FF">
              <w:rPr>
                <w:color w:val="000000"/>
              </w:rPr>
              <w:t xml:space="preserve"> the final decision</w:t>
            </w:r>
          </w:p>
        </w:tc>
      </w:tr>
      <w:tr w:rsidR="003A2895" w:rsidRPr="00C715FF" w14:paraId="4E5C17B2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242AF99" w14:textId="75556C4E" w:rsidR="003A2895" w:rsidRPr="00C715FF" w:rsidRDefault="003A2895" w:rsidP="008C688B">
            <w:pPr>
              <w:ind w:left="90"/>
              <w:rPr>
                <w:color w:val="000000"/>
              </w:rPr>
            </w:pPr>
            <w:r w:rsidRPr="00C715FF">
              <w:rPr>
                <w:color w:val="000000"/>
              </w:rPr>
              <w:t>Manuscript acceptance rate</w:t>
            </w:r>
            <w:r w:rsidR="00AA5983">
              <w:rPr>
                <w:color w:val="000000"/>
              </w:rPr>
              <w:t xml:space="preserve"> and average times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3577CD1" w14:textId="5CA595A9" w:rsidR="003A2895" w:rsidRPr="00C715FF" w:rsidRDefault="003A2895" w:rsidP="00AA5983">
            <w:pPr>
              <w:ind w:left="90" w:right="615"/>
              <w:rPr>
                <w:color w:val="000000"/>
              </w:rPr>
            </w:pPr>
            <w:r w:rsidRPr="00C715FF">
              <w:rPr>
                <w:color w:val="000000"/>
              </w:rPr>
              <w:t xml:space="preserve">About </w:t>
            </w:r>
            <w:r>
              <w:rPr>
                <w:color w:val="000000"/>
              </w:rPr>
              <w:t>X</w:t>
            </w:r>
            <w:r w:rsidRPr="00C715FF">
              <w:rPr>
                <w:color w:val="000000"/>
              </w:rPr>
              <w:t>%</w:t>
            </w:r>
            <w:r w:rsidR="00811FA5">
              <w:rPr>
                <w:color w:val="000000"/>
              </w:rPr>
              <w:t xml:space="preserve"> submitted manuscripts are accepted</w:t>
            </w:r>
            <w:r w:rsidR="00AA5983">
              <w:rPr>
                <w:color w:val="000000"/>
              </w:rPr>
              <w:t>. Average t</w:t>
            </w:r>
            <w:r w:rsidR="00AA5983" w:rsidRPr="00AA5983">
              <w:rPr>
                <w:color w:val="000000"/>
              </w:rPr>
              <w:t xml:space="preserve">ime </w:t>
            </w:r>
            <w:r w:rsidR="008C688B">
              <w:rPr>
                <w:color w:val="000000"/>
              </w:rPr>
              <w:t xml:space="preserve">from submission </w:t>
            </w:r>
            <w:r w:rsidR="00AA5983" w:rsidRPr="00AA5983">
              <w:rPr>
                <w:color w:val="000000"/>
              </w:rPr>
              <w:t>to f</w:t>
            </w:r>
            <w:r w:rsidR="00AA5983">
              <w:rPr>
                <w:color w:val="000000"/>
              </w:rPr>
              <w:t>irst decision after peer review: X</w:t>
            </w:r>
            <w:r w:rsidR="00AA5983" w:rsidRPr="00AA5983">
              <w:rPr>
                <w:color w:val="000000"/>
              </w:rPr>
              <w:t xml:space="preserve"> months</w:t>
            </w:r>
          </w:p>
        </w:tc>
      </w:tr>
    </w:tbl>
    <w:p w14:paraId="0DAB2C05" w14:textId="77777777" w:rsidR="00AA5983" w:rsidRDefault="00AA5983">
      <w:r w:rsidRPr="00AA5983">
        <w:t>* Publication models: subscription, hybrid (open access optional for a fee) or open access</w:t>
      </w:r>
    </w:p>
    <w:p w14:paraId="192AB6DE" w14:textId="27BB2973" w:rsidR="00651399" w:rsidRDefault="00AA5983">
      <w:r>
        <w:t>** Peer review systems:</w:t>
      </w:r>
      <w:r w:rsidRPr="00AA5983">
        <w:t xml:space="preserve"> op</w:t>
      </w:r>
      <w:r>
        <w:t>en, single-blind</w:t>
      </w:r>
      <w:r w:rsidR="00B70904">
        <w:t xml:space="preserve"> (</w:t>
      </w:r>
      <w:r w:rsidR="00B70904" w:rsidRPr="00B70904">
        <w:t>author</w:t>
      </w:r>
      <w:r w:rsidR="00B70904">
        <w:t>s</w:t>
      </w:r>
      <w:r w:rsidR="00B70904" w:rsidRPr="00B70904">
        <w:t xml:space="preserve"> do not know </w:t>
      </w:r>
      <w:r w:rsidR="00B70904">
        <w:t xml:space="preserve">the identity of </w:t>
      </w:r>
      <w:r w:rsidR="00B70904" w:rsidRPr="00B70904">
        <w:t>reviewers</w:t>
      </w:r>
      <w:r w:rsidR="00B70904">
        <w:t>)</w:t>
      </w:r>
      <w:r>
        <w:t>, double-blind</w:t>
      </w:r>
      <w:r w:rsidR="00B70904">
        <w:t xml:space="preserve"> (</w:t>
      </w:r>
      <w:r w:rsidR="00B70904" w:rsidRPr="00B70904">
        <w:t>author</w:t>
      </w:r>
      <w:r w:rsidR="00B70904">
        <w:t>s</w:t>
      </w:r>
      <w:r w:rsidR="00B70904" w:rsidRPr="00B70904">
        <w:t xml:space="preserve"> do not know </w:t>
      </w:r>
      <w:r w:rsidR="00B70904">
        <w:t xml:space="preserve">the identity of </w:t>
      </w:r>
      <w:r w:rsidR="00B70904" w:rsidRPr="00B70904">
        <w:t>reviewers</w:t>
      </w:r>
      <w:r w:rsidR="00B70904">
        <w:t>, and reviewers do not know the identity of authors)</w:t>
      </w:r>
      <w:r>
        <w:t>,</w:t>
      </w:r>
      <w:r w:rsidRPr="00AA5983">
        <w:t xml:space="preserve"> triple-bind</w:t>
      </w:r>
      <w:r w:rsidR="00B70904">
        <w:t xml:space="preserve"> (also editors do not know the identity of authors/institution)</w:t>
      </w:r>
    </w:p>
    <w:p w14:paraId="0A803138" w14:textId="77777777" w:rsidR="00651399" w:rsidRPr="00651399" w:rsidRDefault="00651399" w:rsidP="00651399"/>
    <w:p w14:paraId="31845084" w14:textId="72ECED0F" w:rsidR="00651399" w:rsidRDefault="00651399" w:rsidP="00651399"/>
    <w:p w14:paraId="064F4FBD" w14:textId="2BB2BFBB" w:rsidR="004B6ED8" w:rsidRPr="00651399" w:rsidRDefault="00651399" w:rsidP="00651399">
      <w:pPr>
        <w:tabs>
          <w:tab w:val="left" w:pos="1702"/>
        </w:tabs>
      </w:pPr>
      <w:r>
        <w:tab/>
      </w:r>
    </w:p>
    <w:sectPr w:rsidR="004B6ED8" w:rsidRPr="00651399" w:rsidSect="0083561C">
      <w:headerReference w:type="default" r:id="rId15"/>
      <w:footerReference w:type="default" r:id="rId16"/>
      <w:pgSz w:w="11900" w:h="16840"/>
      <w:pgMar w:top="1890" w:right="1304" w:bottom="900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D6EF6F" w14:textId="77777777" w:rsidR="00534607" w:rsidRDefault="00534607" w:rsidP="004E782B">
      <w:r>
        <w:separator/>
      </w:r>
    </w:p>
  </w:endnote>
  <w:endnote w:type="continuationSeparator" w:id="0">
    <w:p w14:paraId="049B686B" w14:textId="77777777" w:rsidR="00534607" w:rsidRDefault="00534607" w:rsidP="004E7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5001251"/>
      <w:docPartObj>
        <w:docPartGallery w:val="Page Numbers (Bottom of Page)"/>
        <w:docPartUnique/>
      </w:docPartObj>
    </w:sdtPr>
    <w:sdtEndPr/>
    <w:sdtContent>
      <w:p w14:paraId="6BE657F7" w14:textId="77777777" w:rsidR="00651399" w:rsidRDefault="00651399">
        <w:pPr>
          <w:pStyle w:val="Footer"/>
          <w:jc w:val="center"/>
        </w:pPr>
      </w:p>
      <w:p w14:paraId="6091791F" w14:textId="5173E299" w:rsidR="00651399" w:rsidRDefault="0065139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5289" w:rsidRPr="00095289">
          <w:rPr>
            <w:noProof/>
            <w:lang w:val="pl-PL"/>
          </w:rPr>
          <w:t>1</w:t>
        </w:r>
        <w:r>
          <w:fldChar w:fldCharType="end"/>
        </w:r>
      </w:p>
    </w:sdtContent>
  </w:sdt>
  <w:p w14:paraId="264489BB" w14:textId="77777777" w:rsidR="00651399" w:rsidRDefault="006513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29DA27" w14:textId="77777777" w:rsidR="00534607" w:rsidRDefault="00534607" w:rsidP="004E782B">
      <w:r>
        <w:separator/>
      </w:r>
    </w:p>
  </w:footnote>
  <w:footnote w:type="continuationSeparator" w:id="0">
    <w:p w14:paraId="000F1288" w14:textId="77777777" w:rsidR="00534607" w:rsidRDefault="00534607" w:rsidP="004E78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7260F8" w14:textId="0E4CF131" w:rsidR="008C688B" w:rsidRDefault="008C688B" w:rsidP="002A646C">
    <w:pPr>
      <w:pStyle w:val="Header"/>
      <w:rPr>
        <w:sz w:val="18"/>
        <w:szCs w:val="22"/>
      </w:rPr>
    </w:pPr>
    <w:r w:rsidRPr="00424C4B">
      <w:rPr>
        <w:noProof/>
        <w:sz w:val="18"/>
        <w:szCs w:val="22"/>
        <w:lang w:eastAsia="en-GB"/>
      </w:rPr>
      <w:drawing>
        <wp:anchor distT="0" distB="0" distL="114300" distR="114300" simplePos="0" relativeHeight="251659264" behindDoc="1" locked="0" layoutInCell="1" allowOverlap="1" wp14:anchorId="05412A82" wp14:editId="237E3CD3">
          <wp:simplePos x="0" y="0"/>
          <wp:positionH relativeFrom="column">
            <wp:posOffset>5772150</wp:posOffset>
          </wp:positionH>
          <wp:positionV relativeFrom="paragraph">
            <wp:posOffset>-221615</wp:posOffset>
          </wp:positionV>
          <wp:extent cx="714375" cy="859757"/>
          <wp:effectExtent l="0" t="0" r="0" b="0"/>
          <wp:wrapNone/>
          <wp:docPr id="4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859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4C4B">
      <w:rPr>
        <w:sz w:val="18"/>
        <w:szCs w:val="22"/>
      </w:rPr>
      <w:t>V</w:t>
    </w:r>
    <w:r>
      <w:rPr>
        <w:sz w:val="18"/>
        <w:szCs w:val="22"/>
      </w:rPr>
      <w:t xml:space="preserve">ersion </w:t>
    </w:r>
    <w:r w:rsidR="00651399">
      <w:rPr>
        <w:sz w:val="18"/>
        <w:szCs w:val="22"/>
      </w:rPr>
      <w:t>3</w:t>
    </w:r>
    <w:r w:rsidRPr="00424C4B">
      <w:rPr>
        <w:sz w:val="18"/>
        <w:szCs w:val="22"/>
      </w:rPr>
      <w:t xml:space="preserve">, </w:t>
    </w:r>
    <w:r w:rsidR="00B275F6">
      <w:rPr>
        <w:sz w:val="18"/>
        <w:szCs w:val="22"/>
      </w:rPr>
      <w:t>August</w:t>
    </w:r>
    <w:r w:rsidRPr="00424C4B">
      <w:rPr>
        <w:sz w:val="18"/>
        <w:szCs w:val="22"/>
      </w:rPr>
      <w:t xml:space="preserve"> 2020</w:t>
    </w:r>
  </w:p>
  <w:p w14:paraId="4CC4071D" w14:textId="688DAF1B" w:rsidR="008C688B" w:rsidRPr="002A646C" w:rsidRDefault="008C688B" w:rsidP="002A646C">
    <w:pPr>
      <w:pStyle w:val="Header"/>
      <w:rPr>
        <w:sz w:val="18"/>
        <w:szCs w:val="22"/>
      </w:rPr>
    </w:pPr>
    <w:r>
      <w:rPr>
        <w:sz w:val="18"/>
        <w:szCs w:val="22"/>
      </w:rPr>
      <w:t>Complete quick-check table developed by Sylwia Ufnalska and Alison Terry, in cooperation with other editors (</w:t>
    </w:r>
    <w:hyperlink r:id="rId2" w:history="1">
      <w:r w:rsidRPr="00B73134">
        <w:rPr>
          <w:rStyle w:val="Hyperlink"/>
          <w:rFonts w:eastAsia="Times New Roman"/>
          <w:sz w:val="16"/>
          <w:szCs w:val="16"/>
          <w:lang w:val="pl-PL"/>
        </w:rPr>
        <w:t>https://doi.org/10.3897/ese.2020.e53477</w:t>
      </w:r>
    </w:hyperlink>
    <w:r>
      <w:rPr>
        <w:sz w:val="18"/>
        <w:szCs w:val="22"/>
      </w:rPr>
      <w:t>), and endorsed by the European Association of Science Editors (</w:t>
    </w:r>
    <w:hyperlink r:id="rId3" w:history="1">
      <w:r w:rsidRPr="00E706EA">
        <w:rPr>
          <w:rStyle w:val="Hyperlink"/>
          <w:sz w:val="16"/>
        </w:rPr>
        <w:t>https://ease.org.uk/publications/ease-statements-resources/quick-check-table-for-submissions/</w:t>
      </w:r>
    </w:hyperlink>
    <w:r>
      <w:rPr>
        <w:sz w:val="16"/>
      </w:rPr>
      <w:t>)</w:t>
    </w:r>
    <w:r w:rsidRPr="00AA5983">
      <w:rPr>
        <w:sz w:val="18"/>
      </w:rPr>
      <w:t>, updated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47C92"/>
    <w:multiLevelType w:val="multilevel"/>
    <w:tmpl w:val="5D0032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38E1879"/>
    <w:multiLevelType w:val="multilevel"/>
    <w:tmpl w:val="0674EF9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437644A"/>
    <w:multiLevelType w:val="multilevel"/>
    <w:tmpl w:val="903490C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6CE"/>
    <w:rsid w:val="00014F0A"/>
    <w:rsid w:val="00024C2C"/>
    <w:rsid w:val="0002717F"/>
    <w:rsid w:val="000415A3"/>
    <w:rsid w:val="00072186"/>
    <w:rsid w:val="00095289"/>
    <w:rsid w:val="00095914"/>
    <w:rsid w:val="000F7D8E"/>
    <w:rsid w:val="00102D7D"/>
    <w:rsid w:val="00156B0B"/>
    <w:rsid w:val="00165488"/>
    <w:rsid w:val="001B33B7"/>
    <w:rsid w:val="001F061E"/>
    <w:rsid w:val="00216D54"/>
    <w:rsid w:val="00233A24"/>
    <w:rsid w:val="00233BED"/>
    <w:rsid w:val="00242B43"/>
    <w:rsid w:val="00245AC9"/>
    <w:rsid w:val="00251554"/>
    <w:rsid w:val="00260F24"/>
    <w:rsid w:val="00267A56"/>
    <w:rsid w:val="002833C7"/>
    <w:rsid w:val="002A646C"/>
    <w:rsid w:val="002C7B66"/>
    <w:rsid w:val="002E66E3"/>
    <w:rsid w:val="00323723"/>
    <w:rsid w:val="00351215"/>
    <w:rsid w:val="003550F5"/>
    <w:rsid w:val="00366402"/>
    <w:rsid w:val="003A2895"/>
    <w:rsid w:val="003A44D5"/>
    <w:rsid w:val="003A5295"/>
    <w:rsid w:val="003E0AAB"/>
    <w:rsid w:val="00413B76"/>
    <w:rsid w:val="00424C4B"/>
    <w:rsid w:val="0043052D"/>
    <w:rsid w:val="004A3AC8"/>
    <w:rsid w:val="004A5366"/>
    <w:rsid w:val="004B4859"/>
    <w:rsid w:val="004B6ED8"/>
    <w:rsid w:val="004C710D"/>
    <w:rsid w:val="004E782B"/>
    <w:rsid w:val="004E7878"/>
    <w:rsid w:val="00504C42"/>
    <w:rsid w:val="00534607"/>
    <w:rsid w:val="005431D9"/>
    <w:rsid w:val="005F1BD3"/>
    <w:rsid w:val="005F26D4"/>
    <w:rsid w:val="00624D43"/>
    <w:rsid w:val="00627AE3"/>
    <w:rsid w:val="00651399"/>
    <w:rsid w:val="006776A5"/>
    <w:rsid w:val="006C3944"/>
    <w:rsid w:val="006D10F6"/>
    <w:rsid w:val="006F29E4"/>
    <w:rsid w:val="006F3D5B"/>
    <w:rsid w:val="006F5EB2"/>
    <w:rsid w:val="00721B8F"/>
    <w:rsid w:val="0075441C"/>
    <w:rsid w:val="00792BEF"/>
    <w:rsid w:val="007B1BC9"/>
    <w:rsid w:val="007D6EE3"/>
    <w:rsid w:val="00811FA5"/>
    <w:rsid w:val="008133F6"/>
    <w:rsid w:val="008211A9"/>
    <w:rsid w:val="00834C60"/>
    <w:rsid w:val="0083561C"/>
    <w:rsid w:val="008563FD"/>
    <w:rsid w:val="0087285B"/>
    <w:rsid w:val="008C688B"/>
    <w:rsid w:val="008D7297"/>
    <w:rsid w:val="009378F4"/>
    <w:rsid w:val="00944D61"/>
    <w:rsid w:val="00997ECC"/>
    <w:rsid w:val="009B5155"/>
    <w:rsid w:val="009C33CC"/>
    <w:rsid w:val="009D5F10"/>
    <w:rsid w:val="00A10CF1"/>
    <w:rsid w:val="00A34067"/>
    <w:rsid w:val="00A62689"/>
    <w:rsid w:val="00A76713"/>
    <w:rsid w:val="00A8552C"/>
    <w:rsid w:val="00AA5983"/>
    <w:rsid w:val="00AB510D"/>
    <w:rsid w:val="00AC6009"/>
    <w:rsid w:val="00B006CE"/>
    <w:rsid w:val="00B04E33"/>
    <w:rsid w:val="00B275F6"/>
    <w:rsid w:val="00B33B8F"/>
    <w:rsid w:val="00B462A6"/>
    <w:rsid w:val="00B46883"/>
    <w:rsid w:val="00B70904"/>
    <w:rsid w:val="00B74310"/>
    <w:rsid w:val="00BD55A4"/>
    <w:rsid w:val="00BD65B1"/>
    <w:rsid w:val="00BE42C3"/>
    <w:rsid w:val="00C10ABB"/>
    <w:rsid w:val="00C202B8"/>
    <w:rsid w:val="00C37400"/>
    <w:rsid w:val="00C649BE"/>
    <w:rsid w:val="00C90BB7"/>
    <w:rsid w:val="00CD6616"/>
    <w:rsid w:val="00CD75E0"/>
    <w:rsid w:val="00D1696D"/>
    <w:rsid w:val="00D17382"/>
    <w:rsid w:val="00D173BB"/>
    <w:rsid w:val="00D1741F"/>
    <w:rsid w:val="00D20E81"/>
    <w:rsid w:val="00D211BB"/>
    <w:rsid w:val="00D71E7C"/>
    <w:rsid w:val="00D72992"/>
    <w:rsid w:val="00D841E9"/>
    <w:rsid w:val="00D94B71"/>
    <w:rsid w:val="00DE18F6"/>
    <w:rsid w:val="00E243DA"/>
    <w:rsid w:val="00E363DE"/>
    <w:rsid w:val="00E45B8D"/>
    <w:rsid w:val="00E57979"/>
    <w:rsid w:val="00E74EF5"/>
    <w:rsid w:val="00E85A66"/>
    <w:rsid w:val="00E90895"/>
    <w:rsid w:val="00EE4F36"/>
    <w:rsid w:val="00EF2B16"/>
    <w:rsid w:val="00EF7DAF"/>
    <w:rsid w:val="00F06418"/>
    <w:rsid w:val="00F1163E"/>
    <w:rsid w:val="00F13AA3"/>
    <w:rsid w:val="00F15F54"/>
    <w:rsid w:val="00F1714E"/>
    <w:rsid w:val="00F374A0"/>
    <w:rsid w:val="00F5031F"/>
    <w:rsid w:val="00F70FAF"/>
    <w:rsid w:val="00F74F0E"/>
    <w:rsid w:val="00F8419E"/>
    <w:rsid w:val="00FB4BA7"/>
    <w:rsid w:val="00FC72D9"/>
    <w:rsid w:val="00FD35A0"/>
    <w:rsid w:val="00FF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AADEC7"/>
  <w15:docId w15:val="{9AAB2ECB-C202-45AF-B62F-990D5B27F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 (Body CS)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163E"/>
  </w:style>
  <w:style w:type="paragraph" w:styleId="Heading1">
    <w:name w:val="heading 1"/>
    <w:basedOn w:val="Normal"/>
    <w:next w:val="Normal"/>
    <w:link w:val="Heading1Char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val="en-US" w:eastAsia="en-GB"/>
    </w:rPr>
  </w:style>
  <w:style w:type="character" w:customStyle="1" w:styleId="TitleChar">
    <w:name w:val="Title Char"/>
    <w:basedOn w:val="DefaultParagraphFont"/>
    <w:link w:val="Title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006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06C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06CE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06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06CE"/>
    <w:rPr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782B"/>
  </w:style>
  <w:style w:type="paragraph" w:styleId="Footer">
    <w:name w:val="footer"/>
    <w:basedOn w:val="Normal"/>
    <w:link w:val="FooterChar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82B"/>
  </w:style>
  <w:style w:type="character" w:styleId="Hyperlink">
    <w:name w:val="Hyperlink"/>
    <w:basedOn w:val="DefaultParagraphFont"/>
    <w:unhideWhenUsed/>
    <w:rsid w:val="005F26D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rsid w:val="003A28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387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quator-network.org/reporting-guidelines/" TargetMode="External"/><Relationship Id="rId13" Type="http://schemas.openxmlformats.org/officeDocument/2006/relationships/hyperlink" Target="https://www.ease.org.uk/wp-content/uploads/ease_form_0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ase.org.uk/publications/author-guidelines-authors-and-translators/" TargetMode="External"/><Relationship Id="rId12" Type="http://schemas.openxmlformats.org/officeDocument/2006/relationships/hyperlink" Target="https://ease.org.uk/publications/ease-checklist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ase.org.uk/publications/author-guidelines-authors-and-translators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casrai.org/credit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rcid.org/" TargetMode="External"/><Relationship Id="rId14" Type="http://schemas.openxmlformats.org/officeDocument/2006/relationships/hyperlink" Target="http://www.icmje.org/conflicts-of-interest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ase.org.uk/publications/ease-statements-resources/quick-check-table-for-submissions/" TargetMode="External"/><Relationship Id="rId2" Type="http://schemas.openxmlformats.org/officeDocument/2006/relationships/hyperlink" Target="https://doi.org/10.3897/ese.2020.e53477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826</Words>
  <Characters>4711</Characters>
  <Application>Microsoft Office Word</Application>
  <DocSecurity>0</DocSecurity>
  <Lines>39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Pippa Smart</dc:creator>
  <cp:lastModifiedBy>Windows User</cp:lastModifiedBy>
  <cp:revision>2</cp:revision>
  <cp:lastPrinted>2020-02-09T00:31:00Z</cp:lastPrinted>
  <dcterms:created xsi:type="dcterms:W3CDTF">2020-09-01T13:23:00Z</dcterms:created>
  <dcterms:modified xsi:type="dcterms:W3CDTF">2020-09-01T13:23:00Z</dcterms:modified>
</cp:coreProperties>
</file>